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贝加莱任命新任CSO</w:t>
      </w:r>
    </w:p>
    <w:p>
      <w:pPr>
        <w:pStyle w:val="label-first"/>
        <w:keepNext/>
        <w:ind w:left="0"/>
      </w:pPr>
      <w:r>
        <w:rPr>
          <w:b/>
          <w:sz w:val="20"/>
        </w:rPr>
        <w:t xml:space="preserve">Luca Galluzzi接替Peter Gucher担任首席销售官</w:t>
      </w:r>
    </w:p>
    <w:p>
      <w:pPr>
        <w:pStyle w:val="par-first"/>
        <w:ind w:left="0"/>
        <w:jc w:val="left"/>
      </w:pPr>
      <w:r>
        <w:rPr>
          <w:i/>
          <w:i/>
        </w:rPr>
        <w:t xml:space="preserve">8月1日，Luca Galluzzi（52岁）将加入自动化专家贝加莱公司的经营管理团队。他将接替Peter Gucher成为新任首席销售官，后者将在公司工作34年后光荣退休。</w:t>
      </w:r>
    </w:p>
    <w:p>
      <w:pPr>
        <w:pStyle w:val="par"/>
        <w:ind w:left="0"/>
      </w:pPr>
      <w:r>
        <w:rPr/>
        <w:t xml:space="preserve">在新的岗位上，Galluzzi将负责贝加莱全球所有销售活动，并领导开拓新的市场。除了在经营管理团队中的职务之外，他还将继续担任贝加莱南欧区董事总经理一职。</w:t>
      </w:r>
    </w:p>
    <w:p>
      <w:pPr>
        <w:pStyle w:val="par"/>
        <w:ind w:left="0"/>
      </w:pPr>
      <w:r>
        <w:rPr/>
        <w:t xml:space="preserve">“Luca Galuzzi在南欧地区的工作表现极其出色，而且兑现了扩展该地区业务方面的承诺。我非常高兴，我们的经营团队从现在起将能够从他丰富的知识和经验中受益，”贝加莱公司首席执行官Hans Wimmer说道。</w:t>
      </w:r>
    </w:p>
    <w:p>
      <w:pPr>
        <w:pStyle w:val="label"/>
        <w:keepNext/>
        <w:ind w:left="0"/>
      </w:pPr>
      <w:r>
        <w:rPr>
          <w:b/>
          <w:sz w:val="20"/>
        </w:rPr>
        <w:t xml:space="preserve">27家子公司</w:t>
      </w:r>
    </w:p>
    <w:p>
      <w:pPr>
        <w:pStyle w:val="par"/>
        <w:ind w:left="0"/>
      </w:pPr>
      <w:r>
        <w:rPr/>
        <w:t xml:space="preserve">Peter Gucher的职业生涯是从贝加莱开始的，当时该公司还只是一家位于上奥地利州的小型初创企业。经过长期不懈努力，他建立起了一个遍布全球的销售网络，现在它包括27家子公司和超过180个办事处。</w:t>
      </w:r>
    </w:p>
    <w:p>
      <w:pPr>
        <w:pStyle w:val="par"/>
        <w:ind w:left="0"/>
      </w:pPr>
      <w:r>
        <w:rPr/>
        <w:t xml:space="preserve">“全球化使我们能够更贴近客户，这是Peter Gucher个人敬业奉献的成果，”Wimmer说道。“我们衷心地感谢他的辛勤工作，并祝愿他的退休生活一切顺利。”</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5400000"/>
            <wp:effectExtent b="0" l="0" r="0" t="0"/>
            <wp:docPr id="1" name="Gucher and Galu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and Galuzzi"/>
                    <pic:cNvPicPr/>
                  </pic:nvPicPr>
                  <pic:blipFill>
                    <a:blip xmlns:r="http://schemas.openxmlformats.org/officeDocument/2006/relationships" cstate="print" r:embed="N103A9"/>
                    <a:stretch>
                      <a:fillRect/>
                    </a:stretch>
                  </pic:blipFill>
                  <pic:spPr>
                    <a:xfrm>
                      <a:off x="0" y="0"/>
                      <a:ext cx="3600000" cy="5400000"/>
                    </a:xfrm>
                    <a:prstGeom prst="rect">
                      <a:avLst/>
                    </a:prstGeom>
                  </pic:spPr>
                </pic:pic>
              </a:graphicData>
            </a:graphic>
          </wp:inline>
        </w:drawing>
      </w:r>
    </w:p>
    <w:p>
      <w:pPr>
        <w:pStyle w:val="media-caption"/>
        <w:ind w:left="0"/>
      </w:pPr>
      <w:r>
        <w:t xml:space="preserve">在公司工作了34年之后，Peter Gucher（左）将光荣退休，其首席销售官的职务将移交给Luca Galluzzi。</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B" w:type="default"/>
      <w:footerReference xmlns:r="http://schemas.openxmlformats.org/officeDocument/2006/relationships" r:id="N104B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B" Target="header1.xml" Type="http://schemas.openxmlformats.org/officeDocument/2006/relationships/header"/><Relationship Id="N104BF"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